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200C2">
        <w:rPr>
          <w:rFonts w:ascii="Verdana" w:hAnsi="Verdana"/>
          <w:b/>
          <w:sz w:val="18"/>
          <w:szCs w:val="18"/>
        </w:rPr>
        <w:t>„Oprava provozních objektů v obvodu OŘ OVA 2023 - Ostrava ADM Skladištní - vnitřní stavební úpravy 2. etapa“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00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00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200C2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CFC945-0995-42B8-B2AF-E1048F50E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2023-04-12T08:37:00Z</dcterms:modified>
</cp:coreProperties>
</file>